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4D285" w14:textId="5DA0A6E2" w:rsidR="00C559D4" w:rsidRDefault="00C559D4" w:rsidP="00C559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</w:t>
      </w:r>
      <w:r w:rsidR="006851BB">
        <w:rPr>
          <w:b/>
          <w:i/>
          <w:noProof/>
          <w:sz w:val="28"/>
        </w:rPr>
        <w:t>504</w:t>
      </w:r>
    </w:p>
    <w:p w14:paraId="6C8D2FAD" w14:textId="63446CC8" w:rsidR="00C559D4" w:rsidRPr="00B712D4" w:rsidRDefault="00C559D4" w:rsidP="00C55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21B52">
        <w:rPr>
          <w:bCs/>
          <w:sz w:val="18"/>
          <w:szCs w:val="18"/>
        </w:rPr>
        <w:tab/>
      </w:r>
      <w:r w:rsidR="00B21B52">
        <w:rPr>
          <w:bCs/>
          <w:sz w:val="18"/>
          <w:szCs w:val="18"/>
        </w:rPr>
        <w:t xml:space="preserve">               </w:t>
      </w:r>
      <w:r w:rsidR="00B21B52" w:rsidRPr="00B21B52">
        <w:rPr>
          <w:bCs/>
          <w:sz w:val="18"/>
          <w:szCs w:val="18"/>
        </w:rPr>
        <w:t>(revision of SP-240239)</w:t>
      </w:r>
    </w:p>
    <w:p w14:paraId="7F6AE752" w14:textId="77777777" w:rsidR="00C559D4" w:rsidRDefault="00C559D4" w:rsidP="00C559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3392F26" w14:textId="77777777" w:rsidR="00C559D4" w:rsidRPr="006C2E80" w:rsidRDefault="00C559D4" w:rsidP="00C559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03D2901D" w14:textId="3FA0750B" w:rsidR="00C559D4" w:rsidRPr="006C2E80" w:rsidRDefault="00C559D4" w:rsidP="00C559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UAS security enhancements</w:t>
      </w:r>
    </w:p>
    <w:p w14:paraId="3FEF4AB4" w14:textId="77777777" w:rsidR="00C559D4" w:rsidRDefault="00C559D4" w:rsidP="00C559D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3CCDD30B" w14:textId="77777777" w:rsidR="009A4D49" w:rsidRDefault="009A4D49" w:rsidP="00375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22609A" w14:textId="77777777" w:rsidR="009A4D49" w:rsidRDefault="009A4D49" w:rsidP="00375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6B25A4" w14:textId="3F263093" w:rsidR="00375835" w:rsidRDefault="00375835" w:rsidP="00375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8374D0">
        <w:rPr>
          <w:b/>
          <w:i/>
          <w:noProof/>
          <w:sz w:val="28"/>
        </w:rPr>
        <w:t>240967</w:t>
      </w:r>
    </w:p>
    <w:p w14:paraId="208FF712" w14:textId="77777777" w:rsidR="00375835" w:rsidRPr="007861B8" w:rsidRDefault="00375835" w:rsidP="0037583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D1F46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DC6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CC0D87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524B235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2FE8">
        <w:rPr>
          <w:rFonts w:ascii="Arial" w:eastAsia="Batang" w:hAnsi="Arial" w:cs="Arial"/>
          <w:b/>
          <w:sz w:val="24"/>
          <w:szCs w:val="24"/>
          <w:lang w:eastAsia="zh-CN"/>
        </w:rPr>
        <w:t xml:space="preserve">UAS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CF13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75F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45E7C6F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A2F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UAS 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enhancements </w:t>
      </w:r>
    </w:p>
    <w:p w14:paraId="2B1351C0" w14:textId="77777777" w:rsidR="004F62EE" w:rsidRPr="004F62EE" w:rsidRDefault="004F62EE" w:rsidP="004F62EE">
      <w:pPr>
        <w:rPr>
          <w:lang w:eastAsia="ja-JP"/>
        </w:rPr>
      </w:pPr>
    </w:p>
    <w:p w14:paraId="4520DCE2" w14:textId="691219D7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</w:pPr>
      <w:r w:rsidRPr="00C559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2A3A" w:rsidRPr="00C559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851BB" w:rsidRPr="006851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FS_UAS_Ph3_Sec         </w:t>
      </w:r>
    </w:p>
    <w:p w14:paraId="2ABCCF90" w14:textId="77777777" w:rsidR="004F62EE" w:rsidRPr="004F62EE" w:rsidRDefault="004F62EE" w:rsidP="004F62EE">
      <w:pPr>
        <w:rPr>
          <w:lang w:eastAsia="ja-JP"/>
        </w:rPr>
      </w:pPr>
    </w:p>
    <w:p w14:paraId="15B1DB90" w14:textId="05E4438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B4BA2" w:rsidRPr="009B4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1030033</w:t>
      </w:r>
    </w:p>
    <w:p w14:paraId="7619F0ED" w14:textId="77777777" w:rsidR="004F62EE" w:rsidRPr="004F62EE" w:rsidRDefault="004F62EE" w:rsidP="004F62EE">
      <w:pPr>
        <w:rPr>
          <w:lang w:eastAsia="ja-JP"/>
        </w:rPr>
      </w:pP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DACD45" w:rsidR="001E489F" w:rsidRDefault="002B631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2CA458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4F38AA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93965" w:rsidRPr="004C5624" w14:paraId="3F8C3CB6" w14:textId="77777777" w:rsidTr="00035987">
        <w:trPr>
          <w:cantSplit/>
          <w:jc w:val="center"/>
        </w:trPr>
        <w:tc>
          <w:tcPr>
            <w:tcW w:w="1101" w:type="dxa"/>
          </w:tcPr>
          <w:p w14:paraId="379D24C9" w14:textId="77777777" w:rsidR="00393965" w:rsidRDefault="00393965" w:rsidP="00035987">
            <w:pPr>
              <w:pStyle w:val="TAL"/>
            </w:pPr>
            <w:r w:rsidRPr="004C5624">
              <w:t>1020069</w:t>
            </w:r>
          </w:p>
        </w:tc>
        <w:tc>
          <w:tcPr>
            <w:tcW w:w="3326" w:type="dxa"/>
          </w:tcPr>
          <w:p w14:paraId="2298FE66" w14:textId="77777777" w:rsidR="00393965" w:rsidRDefault="00393965" w:rsidP="00035987">
            <w:pPr>
              <w:pStyle w:val="TAL"/>
            </w:pPr>
            <w:r w:rsidRPr="004C5624">
              <w:t>Study on (Stage 2 of) Phase 3 for UAS, UAV and UAM</w:t>
            </w:r>
          </w:p>
        </w:tc>
        <w:tc>
          <w:tcPr>
            <w:tcW w:w="5099" w:type="dxa"/>
          </w:tcPr>
          <w:p w14:paraId="62645E8D" w14:textId="77777777" w:rsidR="00393965" w:rsidRPr="004C5624" w:rsidRDefault="00393965" w:rsidP="00035987">
            <w:pPr>
              <w:pStyle w:val="Guidance"/>
              <w:rPr>
                <w:i w:val="0"/>
              </w:rPr>
            </w:pPr>
            <w:r w:rsidRPr="004C5624">
              <w:rPr>
                <w:i w:val="0"/>
              </w:rPr>
              <w:t>Stage 2 architecture and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F80C05" w14:textId="1A3A407B" w:rsidR="000268FB" w:rsidRPr="00E1156B" w:rsidRDefault="00176CFA" w:rsidP="00176CFA">
      <w:r w:rsidRPr="00E1156B">
        <w:rPr>
          <w:b/>
        </w:rPr>
        <w:t>Potential UAV Phase 3 enhancements:</w:t>
      </w:r>
      <w:r w:rsidRPr="00E1156B">
        <w:t xml:space="preserve"> A new Rel-19 SID was approved with three work tasks, i.e. (WT#1) study whether and how to enhance NEF services to support service exposure and interactions between MNOs and UTM functions, (WT#2) study whether and how to enable network-assisted/ground-based mechanism for DAA (Detect And Avoid) that leverages information collected and generated in the 5GS, and (WT#3) study how to support no-transmit zones for UAVs. </w:t>
      </w:r>
      <w:r w:rsidR="000268FB" w:rsidRPr="00E1156B">
        <w:t>As of the start of the meeting, SA2 has progressed with the architecture assumptions/requirements and three key issues approved in its study report TR23.700-59.</w:t>
      </w:r>
    </w:p>
    <w:p w14:paraId="0FDD4B44" w14:textId="348BE5B4" w:rsidR="00176CFA" w:rsidRPr="00176CFA" w:rsidRDefault="00176CFA" w:rsidP="00176CFA">
      <w:r w:rsidRPr="00E1156B">
        <w:t>The corresponding security aspects should be studied to ensure security of these new features.</w:t>
      </w:r>
      <w: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4217152C" w:rsidR="00C111EB" w:rsidRDefault="00C111EB" w:rsidP="00C111EB">
      <w:pPr>
        <w:rPr>
          <w:rFonts w:eastAsia="Wingdings"/>
        </w:rPr>
      </w:pPr>
      <w:r w:rsidRPr="00803B77">
        <w:rPr>
          <w:rFonts w:eastAsia="Wingdings"/>
        </w:rPr>
        <w:t xml:space="preserve">The objectives of this study are </w:t>
      </w:r>
      <w:r w:rsidR="00244F05">
        <w:rPr>
          <w:rFonts w:eastAsia="Wingdings"/>
        </w:rPr>
        <w:t>to</w:t>
      </w:r>
      <w:r w:rsidR="00176CFA">
        <w:rPr>
          <w:rFonts w:eastAsia="Wingdings"/>
        </w:rPr>
        <w:t xml:space="preserve"> identify potential security issues and provide security solutions </w:t>
      </w:r>
      <w:r w:rsidR="00171275">
        <w:rPr>
          <w:rFonts w:eastAsia="Wingdings"/>
        </w:rPr>
        <w:t xml:space="preserve">for </w:t>
      </w:r>
      <w:r w:rsidR="00171275" w:rsidRPr="00171275">
        <w:rPr>
          <w:rFonts w:eastAsia="Wingdings"/>
        </w:rPr>
        <w:t>UAV Phase 3 enhancements</w:t>
      </w:r>
      <w:r w:rsidR="00171275">
        <w:rPr>
          <w:rFonts w:eastAsia="Wingdings"/>
        </w:rPr>
        <w:t xml:space="preserve">. Specifically, </w:t>
      </w:r>
    </w:p>
    <w:p w14:paraId="39763B8D" w14:textId="262F5940" w:rsidR="00171275" w:rsidRP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WT#1: study </w:t>
      </w:r>
      <w:r w:rsidR="006762F9">
        <w:rPr>
          <w:rFonts w:eastAsia="Wingdings"/>
          <w:sz w:val="20"/>
          <w:szCs w:val="20"/>
        </w:rPr>
        <w:t>potential security issues and provide solutions for the</w:t>
      </w:r>
      <w:r w:rsidRPr="00171275">
        <w:rPr>
          <w:rFonts w:eastAsia="Wingdings"/>
          <w:sz w:val="20"/>
          <w:szCs w:val="20"/>
        </w:rPr>
        <w:t xml:space="preserve"> enhance</w:t>
      </w:r>
      <w:r w:rsidR="006762F9">
        <w:rPr>
          <w:rFonts w:eastAsia="Wingdings"/>
          <w:sz w:val="20"/>
          <w:szCs w:val="20"/>
        </w:rPr>
        <w:t>d</w:t>
      </w:r>
      <w:r w:rsidRPr="00171275">
        <w:rPr>
          <w:rFonts w:eastAsia="Wingdings"/>
          <w:sz w:val="20"/>
          <w:szCs w:val="20"/>
        </w:rPr>
        <w:t xml:space="preserve"> NEF services to support service exposure and interactions between MNOs and UTM functions</w:t>
      </w:r>
      <w:r w:rsidR="006762F9">
        <w:rPr>
          <w:rFonts w:eastAsia="Wingdings"/>
          <w:sz w:val="20"/>
          <w:szCs w:val="20"/>
        </w:rPr>
        <w:t>, e.g. security impact of supporting</w:t>
      </w:r>
      <w:r w:rsidRPr="00171275">
        <w:rPr>
          <w:rFonts w:eastAsia="Wingdings"/>
          <w:sz w:val="20"/>
          <w:szCs w:val="20"/>
        </w:rPr>
        <w:t xml:space="preserve"> </w:t>
      </w:r>
      <w:r w:rsidR="006762F9" w:rsidRPr="00171275">
        <w:rPr>
          <w:rFonts w:eastAsia="Wingdings"/>
          <w:sz w:val="20"/>
          <w:szCs w:val="20"/>
        </w:rPr>
        <w:t>multiple USS</w:t>
      </w:r>
      <w:r w:rsidR="006762F9">
        <w:rPr>
          <w:rFonts w:eastAsia="Wingdings"/>
          <w:sz w:val="20"/>
          <w:szCs w:val="20"/>
        </w:rPr>
        <w:t>, new interface between NEF and UTM etc</w:t>
      </w:r>
      <w:r w:rsidRPr="00171275">
        <w:rPr>
          <w:rFonts w:eastAsia="Wingdings"/>
          <w:sz w:val="20"/>
          <w:szCs w:val="20"/>
        </w:rPr>
        <w:t>.</w:t>
      </w:r>
    </w:p>
    <w:p w14:paraId="07D75755" w14:textId="4CFD7641" w:rsidR="00171275" w:rsidRP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WT#2: </w:t>
      </w:r>
      <w:r w:rsidR="005A3C18">
        <w:rPr>
          <w:rFonts w:eastAsia="Wingdings"/>
          <w:sz w:val="20"/>
          <w:szCs w:val="20"/>
        </w:rPr>
        <w:t xml:space="preserve">study potential </w:t>
      </w:r>
      <w:r w:rsidR="00C7313F">
        <w:rPr>
          <w:rFonts w:eastAsia="Times New Roman"/>
          <w:sz w:val="20"/>
          <w:szCs w:val="20"/>
        </w:rPr>
        <w:t xml:space="preserve">security and </w:t>
      </w:r>
      <w:r w:rsidR="005A3C18">
        <w:rPr>
          <w:rFonts w:eastAsia="Wingdings"/>
          <w:sz w:val="20"/>
          <w:szCs w:val="20"/>
        </w:rPr>
        <w:t xml:space="preserve">privacy issues related to </w:t>
      </w:r>
      <w:r w:rsidRPr="00171275">
        <w:rPr>
          <w:rFonts w:eastAsia="Wingdings"/>
          <w:sz w:val="20"/>
          <w:szCs w:val="20"/>
        </w:rPr>
        <w:t>network-assisted/ground-based mechanism for DAA.</w:t>
      </w:r>
    </w:p>
    <w:p w14:paraId="6FF48CFC" w14:textId="381A9289" w:rsid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WT#3: </w:t>
      </w:r>
      <w:r w:rsidR="0063702B">
        <w:rPr>
          <w:rFonts w:eastAsia="Wingdings"/>
          <w:sz w:val="20"/>
          <w:szCs w:val="20"/>
        </w:rPr>
        <w:t>s</w:t>
      </w:r>
      <w:r w:rsidRPr="00171275">
        <w:rPr>
          <w:rFonts w:eastAsia="Wingdings"/>
          <w:sz w:val="20"/>
          <w:szCs w:val="20"/>
        </w:rPr>
        <w:t xml:space="preserve">tudy </w:t>
      </w:r>
      <w:r w:rsidR="0063702B">
        <w:rPr>
          <w:rFonts w:eastAsia="Wingdings"/>
          <w:sz w:val="20"/>
          <w:szCs w:val="20"/>
        </w:rPr>
        <w:t xml:space="preserve">potential </w:t>
      </w:r>
      <w:r w:rsidR="00C7313F">
        <w:rPr>
          <w:rFonts w:eastAsia="Times New Roman"/>
          <w:sz w:val="20"/>
          <w:szCs w:val="20"/>
        </w:rPr>
        <w:t xml:space="preserve">security and </w:t>
      </w:r>
      <w:r w:rsidR="00C7313F">
        <w:rPr>
          <w:rFonts w:eastAsia="Wingdings"/>
          <w:sz w:val="20"/>
          <w:szCs w:val="20"/>
        </w:rPr>
        <w:t>privacy issues related to no-transmit zones for UAVs</w:t>
      </w:r>
      <w:r w:rsidRPr="00171275">
        <w:rPr>
          <w:rFonts w:eastAsia="Wingdings"/>
          <w:sz w:val="20"/>
          <w:szCs w:val="20"/>
        </w:rPr>
        <w:t>.</w:t>
      </w:r>
    </w:p>
    <w:p w14:paraId="1D2AEAEA" w14:textId="0DF6EB50" w:rsidR="00C7313F" w:rsidRPr="00C7313F" w:rsidRDefault="00C7313F" w:rsidP="00C7313F">
      <w:pPr>
        <w:pStyle w:val="Guidance"/>
        <w:ind w:left="360"/>
        <w:rPr>
          <w:rFonts w:eastAsia="Wingdings"/>
        </w:rPr>
      </w:pPr>
      <w:r>
        <w:rPr>
          <w:i w:val="0"/>
        </w:rPr>
        <w:t xml:space="preserve">NOTE: Additional privacy and security aspects related to SA2 Work Tasks can be addressed based on SA2 progress. </w:t>
      </w:r>
    </w:p>
    <w:p w14:paraId="00775C39" w14:textId="77777777" w:rsidR="00360E0D" w:rsidRPr="00E90F46" w:rsidRDefault="00360E0D" w:rsidP="00360E0D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7E19ACA7" w14:textId="77777777" w:rsidR="00360E0D" w:rsidRPr="002C1F9D" w:rsidRDefault="00360E0D" w:rsidP="00360E0D"/>
    <w:tbl>
      <w:tblPr>
        <w:tblW w:w="464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</w:tblGrid>
      <w:tr w:rsidR="005071D4" w:rsidRPr="002C1F9D" w14:paraId="68A76B40" w14:textId="77777777" w:rsidTr="005071D4">
        <w:tc>
          <w:tcPr>
            <w:tcW w:w="1597" w:type="dxa"/>
            <w:shd w:val="clear" w:color="auto" w:fill="auto"/>
          </w:tcPr>
          <w:p w14:paraId="3A017A7B" w14:textId="77777777" w:rsidR="005071D4" w:rsidRPr="002C1F9D" w:rsidRDefault="005071D4" w:rsidP="008C675A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C490C8" w14:textId="77777777" w:rsidR="005071D4" w:rsidRPr="002C1F9D" w:rsidRDefault="005071D4" w:rsidP="008C675A">
            <w:r w:rsidRPr="002C1F9D">
              <w:t>TU Estimate</w:t>
            </w:r>
          </w:p>
          <w:p w14:paraId="40F3292A" w14:textId="77777777" w:rsidR="005071D4" w:rsidRPr="002C1F9D" w:rsidRDefault="005071D4" w:rsidP="008C675A">
            <w:r w:rsidRPr="002C1F9D">
              <w:t>(Study)</w:t>
            </w:r>
          </w:p>
        </w:tc>
        <w:tc>
          <w:tcPr>
            <w:tcW w:w="1480" w:type="dxa"/>
          </w:tcPr>
          <w:p w14:paraId="4B7F084C" w14:textId="77777777" w:rsidR="005071D4" w:rsidRPr="002C1F9D" w:rsidRDefault="005071D4" w:rsidP="008C675A">
            <w:r w:rsidRPr="002C1F9D">
              <w:t>TU Estimate</w:t>
            </w:r>
          </w:p>
          <w:p w14:paraId="636E35DB" w14:textId="77777777" w:rsidR="005071D4" w:rsidRPr="002C1F9D" w:rsidRDefault="005071D4" w:rsidP="008C675A">
            <w:r w:rsidRPr="002C1F9D">
              <w:t>(Normative)</w:t>
            </w:r>
          </w:p>
        </w:tc>
      </w:tr>
      <w:tr w:rsidR="00176CFA" w:rsidRPr="002C1F9D" w14:paraId="7F2C5AFE" w14:textId="77777777" w:rsidTr="00A6719F">
        <w:tc>
          <w:tcPr>
            <w:tcW w:w="1597" w:type="dxa"/>
            <w:shd w:val="clear" w:color="auto" w:fill="auto"/>
          </w:tcPr>
          <w:p w14:paraId="095FAD42" w14:textId="77777777" w:rsidR="00176CFA" w:rsidRPr="00542098" w:rsidRDefault="00176CFA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368668F6" w14:textId="14E4DACC" w:rsidR="00176CFA" w:rsidRPr="00542098" w:rsidRDefault="00E1156B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5D757C3F" w14:textId="77777777" w:rsidR="00176CFA" w:rsidRPr="00542098" w:rsidRDefault="00176CFA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071D4" w:rsidRPr="002C1F9D" w14:paraId="1DA3595E" w14:textId="77777777" w:rsidTr="005071D4">
        <w:tc>
          <w:tcPr>
            <w:tcW w:w="1597" w:type="dxa"/>
            <w:shd w:val="clear" w:color="auto" w:fill="auto"/>
          </w:tcPr>
          <w:p w14:paraId="79CA6464" w14:textId="501F8AC1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</w:t>
            </w:r>
            <w:r w:rsidR="00176CFA">
              <w:rPr>
                <w:bCs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647A50FA" w14:textId="69FE4F47" w:rsidR="005071D4" w:rsidRPr="00542098" w:rsidRDefault="0063702B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43818261" w14:textId="5C3441A4" w:rsidR="005071D4" w:rsidRPr="00542098" w:rsidRDefault="0063702B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63702B" w:rsidRPr="002C1F9D" w14:paraId="70ED9397" w14:textId="77777777" w:rsidTr="002F28D2">
        <w:tc>
          <w:tcPr>
            <w:tcW w:w="1597" w:type="dxa"/>
            <w:shd w:val="clear" w:color="auto" w:fill="auto"/>
          </w:tcPr>
          <w:p w14:paraId="15EAA2AB" w14:textId="7E043B3F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</w:t>
            </w:r>
            <w:r w:rsidR="00857B1B">
              <w:rPr>
                <w:bCs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656F41C0" w14:textId="1C427CDE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783A5576" w14:textId="7E7FA9AB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071D4" w:rsidRPr="002C1F9D" w14:paraId="276F39AB" w14:textId="77777777" w:rsidTr="005071D4">
        <w:tc>
          <w:tcPr>
            <w:tcW w:w="1597" w:type="dxa"/>
            <w:shd w:val="clear" w:color="auto" w:fill="auto"/>
          </w:tcPr>
          <w:p w14:paraId="1EA82226" w14:textId="7DAF9167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570" w:type="dxa"/>
            <w:shd w:val="clear" w:color="auto" w:fill="auto"/>
          </w:tcPr>
          <w:p w14:paraId="3332CBB8" w14:textId="2531AC66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3EBE295C" w14:textId="2B102394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</w:tr>
    </w:tbl>
    <w:p w14:paraId="461CD17E" w14:textId="77777777" w:rsidR="00360E0D" w:rsidRPr="002C1F9D" w:rsidRDefault="00360E0D" w:rsidP="00360E0D"/>
    <w:p w14:paraId="5A9DA251" w14:textId="7A8F55D5" w:rsidR="00360E0D" w:rsidRPr="002C1F9D" w:rsidRDefault="00360E0D" w:rsidP="00360E0D">
      <w:pPr>
        <w:rPr>
          <w:lang w:eastAsia="zh-CN"/>
        </w:rPr>
      </w:pPr>
      <w:r w:rsidRPr="002C1F9D">
        <w:t xml:space="preserve">Total TU estimates for the study phase:   </w:t>
      </w:r>
      <w:r w:rsidR="00E1156B">
        <w:t>1</w:t>
      </w:r>
      <w:r>
        <w:t>.5</w:t>
      </w:r>
      <w:r w:rsidRPr="002C1F9D">
        <w:t xml:space="preserve">  </w:t>
      </w:r>
    </w:p>
    <w:p w14:paraId="6C68EB91" w14:textId="4D53D7BD" w:rsidR="00360E0D" w:rsidRPr="002C1F9D" w:rsidRDefault="00360E0D" w:rsidP="00360E0D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 w:rsidR="00176CFA">
        <w:rPr>
          <w:lang w:val="en-US"/>
        </w:rPr>
        <w:t>1</w:t>
      </w:r>
      <w:r>
        <w:rPr>
          <w:lang w:val="en-US"/>
        </w:rPr>
        <w:t>.5</w:t>
      </w:r>
      <w:r w:rsidRPr="002C1F9D">
        <w:rPr>
          <w:lang w:val="en-US"/>
        </w:rPr>
        <w:t xml:space="preserve"> </w:t>
      </w:r>
    </w:p>
    <w:p w14:paraId="10221A55" w14:textId="2C4E2D46" w:rsidR="00360E0D" w:rsidRPr="002C1F9D" w:rsidRDefault="00360E0D" w:rsidP="00360E0D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 w:rsidR="00E1156B">
        <w:rPr>
          <w:lang w:val="en-US"/>
        </w:rPr>
        <w:t>3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7D6F0B9A" w:rsidR="005865FA" w:rsidRPr="006C2E80" w:rsidRDefault="006851BB" w:rsidP="005865FA">
            <w:pPr>
              <w:pStyle w:val="Guidance"/>
              <w:spacing w:after="0"/>
            </w:pPr>
            <w:r w:rsidRPr="006851BB">
              <w:t>33.759</w:t>
            </w:r>
          </w:p>
        </w:tc>
        <w:tc>
          <w:tcPr>
            <w:tcW w:w="3038" w:type="dxa"/>
          </w:tcPr>
          <w:p w14:paraId="3489ADFF" w14:textId="25ECB912" w:rsidR="005865FA" w:rsidRPr="006C2E80" w:rsidRDefault="005865FA" w:rsidP="005865FA">
            <w:pPr>
              <w:pStyle w:val="Guidance"/>
              <w:spacing w:after="0"/>
            </w:pPr>
            <w:r>
              <w:t xml:space="preserve">Study on security enhancements to </w:t>
            </w:r>
            <w:r w:rsidR="00176CFA">
              <w:t>UAS Phase 3</w:t>
            </w:r>
          </w:p>
        </w:tc>
        <w:tc>
          <w:tcPr>
            <w:tcW w:w="993" w:type="dxa"/>
          </w:tcPr>
          <w:p w14:paraId="0F4FEA8C" w14:textId="77777777" w:rsidR="005865FA" w:rsidRDefault="006851BB" w:rsidP="005865FA">
            <w:pPr>
              <w:pStyle w:val="Guidance"/>
              <w:spacing w:after="0"/>
            </w:pPr>
            <w:r>
              <w:t>SA#105</w:t>
            </w:r>
          </w:p>
          <w:p w14:paraId="060C3F75" w14:textId="3D38B211" w:rsidR="00B21B52" w:rsidRPr="006C2E80" w:rsidRDefault="00B21B52" w:rsidP="005865FA">
            <w:pPr>
              <w:pStyle w:val="Guidance"/>
              <w:spacing w:after="0"/>
            </w:pPr>
            <w:r>
              <w:t>(Sep 2024)</w:t>
            </w:r>
          </w:p>
        </w:tc>
        <w:tc>
          <w:tcPr>
            <w:tcW w:w="1355" w:type="dxa"/>
          </w:tcPr>
          <w:p w14:paraId="753869CB" w14:textId="77777777" w:rsidR="005865FA" w:rsidRDefault="00244F05" w:rsidP="005865FA">
            <w:pPr>
              <w:pStyle w:val="Guidance"/>
              <w:spacing w:after="0"/>
            </w:pPr>
            <w:r>
              <w:t>SA#10</w:t>
            </w:r>
            <w:r w:rsidR="003226BF">
              <w:t>6</w:t>
            </w:r>
          </w:p>
          <w:p w14:paraId="3CC87817" w14:textId="6367A57D" w:rsidR="00B21B52" w:rsidRPr="006C2E80" w:rsidRDefault="00B21B52" w:rsidP="005865FA">
            <w:pPr>
              <w:pStyle w:val="Guidance"/>
              <w:spacing w:after="0"/>
            </w:pPr>
            <w:r>
              <w:t>(Dec 2024)</w:t>
            </w:r>
          </w:p>
        </w:tc>
        <w:tc>
          <w:tcPr>
            <w:tcW w:w="1905" w:type="dxa"/>
          </w:tcPr>
          <w:p w14:paraId="72140D1E" w14:textId="77777777" w:rsidR="006851BB" w:rsidRDefault="006851BB" w:rsidP="006851BB">
            <w:pPr>
              <w:pStyle w:val="Guidance"/>
              <w:jc w:val="center"/>
            </w:pPr>
            <w:bookmarkStart w:id="0" w:name="_Hlk161936257"/>
            <w:bookmarkStart w:id="1" w:name="_Hlk161936234"/>
            <w:r>
              <w:t xml:space="preserve">Markus Hanhisalo </w:t>
            </w:r>
            <w:bookmarkEnd w:id="0"/>
            <w:r>
              <w:t>(Ericsson)</w:t>
            </w:r>
          </w:p>
          <w:bookmarkStart w:id="2" w:name="_Hlk161936279"/>
          <w:p w14:paraId="71B3D7AE" w14:textId="59DC951E" w:rsidR="005865FA" w:rsidRPr="006C2E80" w:rsidRDefault="00B21B52" w:rsidP="006851BB">
            <w:pPr>
              <w:pStyle w:val="Guidance"/>
              <w:spacing w:after="0"/>
              <w:jc w:val="center"/>
            </w:pPr>
            <w:r>
              <w:fldChar w:fldCharType="begin"/>
            </w:r>
            <w:r>
              <w:instrText>HYPERLINK "mailto:markus.hanhisalo@ericsson.com"</w:instrText>
            </w:r>
            <w:r>
              <w:fldChar w:fldCharType="separate"/>
            </w:r>
            <w:r w:rsidRPr="0074395E">
              <w:rPr>
                <w:rStyle w:val="Hyperlink"/>
              </w:rPr>
              <w:t>markus.hanhisalo@ericsson.com</w:t>
            </w:r>
            <w:bookmarkEnd w:id="2"/>
            <w:r>
              <w:fldChar w:fldCharType="end"/>
            </w:r>
            <w:bookmarkEnd w:id="1"/>
            <w:r>
              <w:t xml:space="preserve"> 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B203113" w14:textId="07786F8C" w:rsidR="005071D4" w:rsidRPr="004F58A0" w:rsidRDefault="00000000" w:rsidP="00915068">
      <w:pPr>
        <w:ind w:right="-99"/>
        <w:rPr>
          <w:i/>
        </w:rPr>
      </w:pPr>
      <w:hyperlink r:id="rId11" w:history="1"/>
      <w:r w:rsidR="006851BB" w:rsidRPr="006851BB">
        <w:t xml:space="preserve"> </w:t>
      </w:r>
      <w:r w:rsidR="006851BB" w:rsidRPr="006851BB">
        <w:rPr>
          <w:i/>
          <w:iCs/>
        </w:rPr>
        <w:t>Markus Hanhisalo</w:t>
      </w:r>
      <w:r w:rsidR="00915068">
        <w:rPr>
          <w:i/>
        </w:rPr>
        <w:t xml:space="preserve">, </w:t>
      </w:r>
      <w:hyperlink r:id="rId12" w:history="1">
        <w:r w:rsidR="00B21B52" w:rsidRPr="0074395E">
          <w:rPr>
            <w:rStyle w:val="Hyperlink"/>
            <w:i/>
          </w:rPr>
          <w:t>markus.hanhisalo@ericsson.com</w:t>
        </w:r>
      </w:hyperlink>
      <w:r w:rsidR="00B21B52">
        <w:rPr>
          <w:i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25FD0C" w:rsidR="005865FA" w:rsidRDefault="00D043DE" w:rsidP="005865FA">
            <w:pPr>
              <w:pStyle w:val="TAL"/>
            </w:pPr>
            <w:r w:rsidRPr="00D043DE">
              <w:t>Ericsson</w:t>
            </w: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00D9709" w:rsidR="005865FA" w:rsidRDefault="00D043DE" w:rsidP="005865FA">
            <w:pPr>
              <w:pStyle w:val="TAL"/>
            </w:pPr>
            <w:r w:rsidRPr="00D043DE">
              <w:t>Qualcomm Incorporated</w:t>
            </w: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11BF74" w:rsidR="005865FA" w:rsidRDefault="00BF5EE7" w:rsidP="005865FA">
            <w:pPr>
              <w:pStyle w:val="TAL"/>
            </w:pPr>
            <w:r w:rsidRPr="00BF5EE7">
              <w:t>InterDigital</w:t>
            </w:r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FE54E" w:rsidR="005865FA" w:rsidRDefault="00BF5EE7" w:rsidP="005865FA">
            <w:pPr>
              <w:pStyle w:val="TAL"/>
            </w:pPr>
            <w:r w:rsidRPr="00BF5EE7">
              <w:t>China Mobile</w:t>
            </w:r>
          </w:p>
        </w:tc>
      </w:tr>
      <w:tr w:rsidR="00F55320" w14:paraId="0CA74A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DC1F9" w14:textId="7AF948DB" w:rsidR="00F55320" w:rsidRDefault="00F55320" w:rsidP="005865FA">
            <w:pPr>
              <w:pStyle w:val="TAL"/>
            </w:pPr>
            <w:r>
              <w:t xml:space="preserve">China </w:t>
            </w:r>
            <w:r w:rsidR="004B4870" w:rsidRPr="004B4870">
              <w:t>Telecom</w:t>
            </w:r>
          </w:p>
        </w:tc>
      </w:tr>
      <w:tr w:rsidR="006851BB" w14:paraId="319177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AE9B87" w14:textId="0E5D4324" w:rsidR="006851BB" w:rsidRDefault="006851BB" w:rsidP="005865FA">
            <w:pPr>
              <w:pStyle w:val="TAL"/>
            </w:pPr>
            <w:r>
              <w:t>LG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71567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9FEB3" w14:textId="77777777" w:rsidR="00715678" w:rsidRDefault="00715678">
      <w:r>
        <w:separator/>
      </w:r>
    </w:p>
  </w:endnote>
  <w:endnote w:type="continuationSeparator" w:id="0">
    <w:p w14:paraId="156E4B0A" w14:textId="77777777" w:rsidR="00715678" w:rsidRDefault="00715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50E2C" w14:textId="77777777" w:rsidR="00715678" w:rsidRDefault="00715678">
      <w:r>
        <w:separator/>
      </w:r>
    </w:p>
  </w:footnote>
  <w:footnote w:type="continuationSeparator" w:id="0">
    <w:p w14:paraId="5A6DA19A" w14:textId="77777777" w:rsidR="00715678" w:rsidRDefault="00715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117646">
    <w:abstractNumId w:val="6"/>
  </w:num>
  <w:num w:numId="2" w16cid:durableId="886380958">
    <w:abstractNumId w:val="3"/>
  </w:num>
  <w:num w:numId="3" w16cid:durableId="1196389546">
    <w:abstractNumId w:val="2"/>
  </w:num>
  <w:num w:numId="4" w16cid:durableId="222935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9633614">
    <w:abstractNumId w:val="0"/>
  </w:num>
  <w:num w:numId="6" w16cid:durableId="1473446623">
    <w:abstractNumId w:val="1"/>
  </w:num>
  <w:num w:numId="7" w16cid:durableId="1778327542">
    <w:abstractNumId w:val="4"/>
  </w:num>
  <w:num w:numId="8" w16cid:durableId="971404714">
    <w:abstractNumId w:val="5"/>
  </w:num>
  <w:num w:numId="9" w16cid:durableId="1736389213">
    <w:abstractNumId w:val="8"/>
  </w:num>
  <w:num w:numId="10" w16cid:durableId="1075476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68FB"/>
    <w:rsid w:val="0003016C"/>
    <w:rsid w:val="00030CD4"/>
    <w:rsid w:val="000344A1"/>
    <w:rsid w:val="000361F7"/>
    <w:rsid w:val="00042051"/>
    <w:rsid w:val="00042D2E"/>
    <w:rsid w:val="00044FB7"/>
    <w:rsid w:val="00046686"/>
    <w:rsid w:val="00046FDD"/>
    <w:rsid w:val="000475F1"/>
    <w:rsid w:val="00050925"/>
    <w:rsid w:val="00054884"/>
    <w:rsid w:val="0005533D"/>
    <w:rsid w:val="0005594E"/>
    <w:rsid w:val="00057E1E"/>
    <w:rsid w:val="0006182E"/>
    <w:rsid w:val="00063F56"/>
    <w:rsid w:val="0006619D"/>
    <w:rsid w:val="000726EB"/>
    <w:rsid w:val="00072A7C"/>
    <w:rsid w:val="000775E7"/>
    <w:rsid w:val="0007775C"/>
    <w:rsid w:val="00093E2B"/>
    <w:rsid w:val="00094F23"/>
    <w:rsid w:val="000967F4"/>
    <w:rsid w:val="000A5B96"/>
    <w:rsid w:val="000A6432"/>
    <w:rsid w:val="000B194E"/>
    <w:rsid w:val="000D62EF"/>
    <w:rsid w:val="000D6D78"/>
    <w:rsid w:val="000E0429"/>
    <w:rsid w:val="000E0437"/>
    <w:rsid w:val="000F6E51"/>
    <w:rsid w:val="00102A24"/>
    <w:rsid w:val="001244C2"/>
    <w:rsid w:val="001306E8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6A1B"/>
    <w:rsid w:val="00167F4A"/>
    <w:rsid w:val="00170EDB"/>
    <w:rsid w:val="00171275"/>
    <w:rsid w:val="00176CFA"/>
    <w:rsid w:val="00180FBE"/>
    <w:rsid w:val="00192528"/>
    <w:rsid w:val="00192B41"/>
    <w:rsid w:val="0019338C"/>
    <w:rsid w:val="00193EA6"/>
    <w:rsid w:val="00196D8B"/>
    <w:rsid w:val="00197E4A"/>
    <w:rsid w:val="001A31EF"/>
    <w:rsid w:val="001A3E7E"/>
    <w:rsid w:val="001A632D"/>
    <w:rsid w:val="001A7866"/>
    <w:rsid w:val="001B01F1"/>
    <w:rsid w:val="001B2414"/>
    <w:rsid w:val="001B41D1"/>
    <w:rsid w:val="001B5421"/>
    <w:rsid w:val="001B650D"/>
    <w:rsid w:val="001C4D9B"/>
    <w:rsid w:val="001D0B09"/>
    <w:rsid w:val="001E489F"/>
    <w:rsid w:val="001E6729"/>
    <w:rsid w:val="001F7653"/>
    <w:rsid w:val="00205041"/>
    <w:rsid w:val="002070CB"/>
    <w:rsid w:val="00214EA1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44F0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31C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26BF"/>
    <w:rsid w:val="00325E33"/>
    <w:rsid w:val="003275E6"/>
    <w:rsid w:val="00335C70"/>
    <w:rsid w:val="003475F2"/>
    <w:rsid w:val="00354553"/>
    <w:rsid w:val="00360E0D"/>
    <w:rsid w:val="003706FC"/>
    <w:rsid w:val="003715B7"/>
    <w:rsid w:val="00375835"/>
    <w:rsid w:val="00376C60"/>
    <w:rsid w:val="0037764C"/>
    <w:rsid w:val="00377937"/>
    <w:rsid w:val="00387B74"/>
    <w:rsid w:val="00392C87"/>
    <w:rsid w:val="00393965"/>
    <w:rsid w:val="00397682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3F51CB"/>
    <w:rsid w:val="004008D7"/>
    <w:rsid w:val="0040145D"/>
    <w:rsid w:val="00411339"/>
    <w:rsid w:val="004131BD"/>
    <w:rsid w:val="004159BE"/>
    <w:rsid w:val="004160ED"/>
    <w:rsid w:val="00416CEA"/>
    <w:rsid w:val="00421AFD"/>
    <w:rsid w:val="00422A9F"/>
    <w:rsid w:val="004246F2"/>
    <w:rsid w:val="004301EE"/>
    <w:rsid w:val="00432048"/>
    <w:rsid w:val="00442C65"/>
    <w:rsid w:val="00451122"/>
    <w:rsid w:val="004518DB"/>
    <w:rsid w:val="004562FC"/>
    <w:rsid w:val="0046471A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B4870"/>
    <w:rsid w:val="004C4C9B"/>
    <w:rsid w:val="004D2FA0"/>
    <w:rsid w:val="004E1010"/>
    <w:rsid w:val="004F4172"/>
    <w:rsid w:val="004F62EE"/>
    <w:rsid w:val="0050202A"/>
    <w:rsid w:val="005071D4"/>
    <w:rsid w:val="00507903"/>
    <w:rsid w:val="00512FB4"/>
    <w:rsid w:val="0052032E"/>
    <w:rsid w:val="00521896"/>
    <w:rsid w:val="00522A80"/>
    <w:rsid w:val="00535A39"/>
    <w:rsid w:val="00535A3B"/>
    <w:rsid w:val="00544D8F"/>
    <w:rsid w:val="00545829"/>
    <w:rsid w:val="00553BDE"/>
    <w:rsid w:val="00556F13"/>
    <w:rsid w:val="00562495"/>
    <w:rsid w:val="00565190"/>
    <w:rsid w:val="0057401B"/>
    <w:rsid w:val="00577727"/>
    <w:rsid w:val="005777AF"/>
    <w:rsid w:val="00580C8F"/>
    <w:rsid w:val="00586561"/>
    <w:rsid w:val="00586562"/>
    <w:rsid w:val="005865FA"/>
    <w:rsid w:val="00590B24"/>
    <w:rsid w:val="00593DC4"/>
    <w:rsid w:val="0059529B"/>
    <w:rsid w:val="005954DD"/>
    <w:rsid w:val="00596E0D"/>
    <w:rsid w:val="005A3249"/>
    <w:rsid w:val="005A3C18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A3D"/>
    <w:rsid w:val="00616E18"/>
    <w:rsid w:val="00620287"/>
    <w:rsid w:val="00623AED"/>
    <w:rsid w:val="0062580F"/>
    <w:rsid w:val="00632157"/>
    <w:rsid w:val="00633971"/>
    <w:rsid w:val="006341C6"/>
    <w:rsid w:val="0063702B"/>
    <w:rsid w:val="0064121E"/>
    <w:rsid w:val="00642894"/>
    <w:rsid w:val="00657741"/>
    <w:rsid w:val="00660354"/>
    <w:rsid w:val="006606DB"/>
    <w:rsid w:val="00665B9B"/>
    <w:rsid w:val="00674F2A"/>
    <w:rsid w:val="0067616E"/>
    <w:rsid w:val="006762F9"/>
    <w:rsid w:val="006851BB"/>
    <w:rsid w:val="00690725"/>
    <w:rsid w:val="00693606"/>
    <w:rsid w:val="00693D70"/>
    <w:rsid w:val="006975AE"/>
    <w:rsid w:val="006A0E66"/>
    <w:rsid w:val="006A32D1"/>
    <w:rsid w:val="006A3CF5"/>
    <w:rsid w:val="006B4BC6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5590"/>
    <w:rsid w:val="00715678"/>
    <w:rsid w:val="00723919"/>
    <w:rsid w:val="007261D3"/>
    <w:rsid w:val="00731211"/>
    <w:rsid w:val="00733E86"/>
    <w:rsid w:val="0074596C"/>
    <w:rsid w:val="00750553"/>
    <w:rsid w:val="00750D12"/>
    <w:rsid w:val="00756BBB"/>
    <w:rsid w:val="00761952"/>
    <w:rsid w:val="00761B9B"/>
    <w:rsid w:val="00762474"/>
    <w:rsid w:val="0076439E"/>
    <w:rsid w:val="0077389B"/>
    <w:rsid w:val="007814A8"/>
    <w:rsid w:val="00781A62"/>
    <w:rsid w:val="00781F2F"/>
    <w:rsid w:val="00783C0E"/>
    <w:rsid w:val="007861B8"/>
    <w:rsid w:val="00787383"/>
    <w:rsid w:val="00791B51"/>
    <w:rsid w:val="00795AD1"/>
    <w:rsid w:val="007A3F43"/>
    <w:rsid w:val="007B5456"/>
    <w:rsid w:val="007B5F65"/>
    <w:rsid w:val="007B6A7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0E50"/>
    <w:rsid w:val="00824789"/>
    <w:rsid w:val="00831057"/>
    <w:rsid w:val="008314F7"/>
    <w:rsid w:val="008374D0"/>
    <w:rsid w:val="00837EF8"/>
    <w:rsid w:val="0084119C"/>
    <w:rsid w:val="008414A8"/>
    <w:rsid w:val="00850CD4"/>
    <w:rsid w:val="00854A49"/>
    <w:rsid w:val="0085704A"/>
    <w:rsid w:val="008578D0"/>
    <w:rsid w:val="00857B1B"/>
    <w:rsid w:val="008624DE"/>
    <w:rsid w:val="008634EB"/>
    <w:rsid w:val="00866055"/>
    <w:rsid w:val="00866945"/>
    <w:rsid w:val="00872B28"/>
    <w:rsid w:val="00876BD5"/>
    <w:rsid w:val="00895A22"/>
    <w:rsid w:val="00897C84"/>
    <w:rsid w:val="008A06BE"/>
    <w:rsid w:val="008A3EBC"/>
    <w:rsid w:val="008A56FD"/>
    <w:rsid w:val="008A7AD0"/>
    <w:rsid w:val="008D3DA6"/>
    <w:rsid w:val="008D5DA3"/>
    <w:rsid w:val="008E70F7"/>
    <w:rsid w:val="008F1D3B"/>
    <w:rsid w:val="008F4144"/>
    <w:rsid w:val="008F7444"/>
    <w:rsid w:val="008F7A15"/>
    <w:rsid w:val="0091321C"/>
    <w:rsid w:val="00913788"/>
    <w:rsid w:val="0091399A"/>
    <w:rsid w:val="00915068"/>
    <w:rsid w:val="00917127"/>
    <w:rsid w:val="00922D75"/>
    <w:rsid w:val="00924DBD"/>
    <w:rsid w:val="00926791"/>
    <w:rsid w:val="009315AE"/>
    <w:rsid w:val="0093661C"/>
    <w:rsid w:val="00940736"/>
    <w:rsid w:val="00941253"/>
    <w:rsid w:val="00946CE1"/>
    <w:rsid w:val="0095038B"/>
    <w:rsid w:val="00950CF7"/>
    <w:rsid w:val="00957D0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D49"/>
    <w:rsid w:val="009A5F57"/>
    <w:rsid w:val="009A62E2"/>
    <w:rsid w:val="009B110B"/>
    <w:rsid w:val="009B13F0"/>
    <w:rsid w:val="009B196A"/>
    <w:rsid w:val="009B4BA2"/>
    <w:rsid w:val="009C6974"/>
    <w:rsid w:val="009D1E26"/>
    <w:rsid w:val="009D5E48"/>
    <w:rsid w:val="009D6D9F"/>
    <w:rsid w:val="009E0B41"/>
    <w:rsid w:val="009E1910"/>
    <w:rsid w:val="009E5DBA"/>
    <w:rsid w:val="009F57E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A68"/>
    <w:rsid w:val="00A61169"/>
    <w:rsid w:val="00A63024"/>
    <w:rsid w:val="00A65602"/>
    <w:rsid w:val="00A82FCC"/>
    <w:rsid w:val="00A8479D"/>
    <w:rsid w:val="00A906A4"/>
    <w:rsid w:val="00A92540"/>
    <w:rsid w:val="00A97953"/>
    <w:rsid w:val="00AA574E"/>
    <w:rsid w:val="00AD2BD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1B52"/>
    <w:rsid w:val="00B244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34D"/>
    <w:rsid w:val="00BD3369"/>
    <w:rsid w:val="00BD3E51"/>
    <w:rsid w:val="00BE3E87"/>
    <w:rsid w:val="00BF0A84"/>
    <w:rsid w:val="00BF4326"/>
    <w:rsid w:val="00BF5EE7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3653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59D4"/>
    <w:rsid w:val="00C57EF7"/>
    <w:rsid w:val="00C63F06"/>
    <w:rsid w:val="00C6590B"/>
    <w:rsid w:val="00C7131F"/>
    <w:rsid w:val="00C72362"/>
    <w:rsid w:val="00C727A5"/>
    <w:rsid w:val="00C7313F"/>
    <w:rsid w:val="00C76753"/>
    <w:rsid w:val="00C8296A"/>
    <w:rsid w:val="00C8586A"/>
    <w:rsid w:val="00CA0187"/>
    <w:rsid w:val="00CA2B4F"/>
    <w:rsid w:val="00CA2FE8"/>
    <w:rsid w:val="00CA5DB0"/>
    <w:rsid w:val="00CC084E"/>
    <w:rsid w:val="00CC0D87"/>
    <w:rsid w:val="00CC2993"/>
    <w:rsid w:val="00CC58ED"/>
    <w:rsid w:val="00CE30E3"/>
    <w:rsid w:val="00D0135E"/>
    <w:rsid w:val="00D043DE"/>
    <w:rsid w:val="00D145EC"/>
    <w:rsid w:val="00D24A8E"/>
    <w:rsid w:val="00D355FB"/>
    <w:rsid w:val="00D375AD"/>
    <w:rsid w:val="00D43C0B"/>
    <w:rsid w:val="00D44A74"/>
    <w:rsid w:val="00D50741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97D"/>
    <w:rsid w:val="00DC0F52"/>
    <w:rsid w:val="00DC4726"/>
    <w:rsid w:val="00DD0AAB"/>
    <w:rsid w:val="00DD3C66"/>
    <w:rsid w:val="00DD40D2"/>
    <w:rsid w:val="00DE4DC6"/>
    <w:rsid w:val="00DE52FC"/>
    <w:rsid w:val="00DE5BBF"/>
    <w:rsid w:val="00DF01BE"/>
    <w:rsid w:val="00E013A9"/>
    <w:rsid w:val="00E031FD"/>
    <w:rsid w:val="00E03A99"/>
    <w:rsid w:val="00E041CD"/>
    <w:rsid w:val="00E06534"/>
    <w:rsid w:val="00E07096"/>
    <w:rsid w:val="00E1156B"/>
    <w:rsid w:val="00E126A5"/>
    <w:rsid w:val="00E1463F"/>
    <w:rsid w:val="00E34AA9"/>
    <w:rsid w:val="00E363A9"/>
    <w:rsid w:val="00E413E0"/>
    <w:rsid w:val="00E42144"/>
    <w:rsid w:val="00E4689F"/>
    <w:rsid w:val="00E478B3"/>
    <w:rsid w:val="00E50D5E"/>
    <w:rsid w:val="00E53AE3"/>
    <w:rsid w:val="00E5574A"/>
    <w:rsid w:val="00E64FB2"/>
    <w:rsid w:val="00E67B7D"/>
    <w:rsid w:val="00E731DA"/>
    <w:rsid w:val="00E77E4B"/>
    <w:rsid w:val="00E81E2C"/>
    <w:rsid w:val="00E82FBF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2A92"/>
    <w:rsid w:val="00EF506C"/>
    <w:rsid w:val="00EF6ECF"/>
    <w:rsid w:val="00F0218C"/>
    <w:rsid w:val="00F0251A"/>
    <w:rsid w:val="00F031CA"/>
    <w:rsid w:val="00F0393B"/>
    <w:rsid w:val="00F15D08"/>
    <w:rsid w:val="00F313DD"/>
    <w:rsid w:val="00F378BE"/>
    <w:rsid w:val="00F43120"/>
    <w:rsid w:val="00F44FF2"/>
    <w:rsid w:val="00F50E9A"/>
    <w:rsid w:val="00F55320"/>
    <w:rsid w:val="00F5566F"/>
    <w:rsid w:val="00F64378"/>
    <w:rsid w:val="00F67FC3"/>
    <w:rsid w:val="00F763A4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B4420"/>
    <w:rsid w:val="00FC643D"/>
    <w:rsid w:val="00FC7C3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CF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Hyperlink">
    <w:name w:val="Hyperlink"/>
    <w:basedOn w:val="DefaultParagraphFont"/>
    <w:rsid w:val="005071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1D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73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kus.hanhisalo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01-24-1055_01-24-0819_01-24-0812_01-24-0811_01-24-</cp:lastModifiedBy>
  <cp:revision>3</cp:revision>
  <cp:lastPrinted>2001-04-23T09:30:00Z</cp:lastPrinted>
  <dcterms:created xsi:type="dcterms:W3CDTF">2024-03-21T17:00:00Z</dcterms:created>
  <dcterms:modified xsi:type="dcterms:W3CDTF">2024-03-22T06:53:00Z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(3)HR/CeyL3VMbbZYb/ICxbzb4YrmqmUCQADAkA9OxBYIM5c4j8Ldp0U5KvXr1FNfzRy5ezJO6s
LXOdhTu6zXmIg4WNvb8a4y04v2m5qhfh2Eah4c9MRBUC/pWkSl54A607N32G7hNS0YKajacX
9WAHDD81UWbQPnbryZKJ+CiYPzqXDY1d7eNP2Vo/JbN8qfJHRpPG5qo7PPo6k2IqLksfrNFx
/zeUYOQXUCEJGpaude</vt:lpwstr>
  </property>
  <property fmtid="{D5CDD505-2E9C-101B-9397-08002B2CF9AE}" pid="3" name="_2015_ms_pID_7253431">
    <vt:lpwstr>5SEzM3uS9Pore0fDHJYEQD8Wux4jhybOZpXMPG/yM7O8gupE4uqGvH
KBgiNAKTrAqnuHnuX0QW4btw2a78LPqN6DqiIbFoIs+dsnGboT6IzcFZMQlhIU3BypCDatZQ
MGJ7XFglBogN8TyZg4xA2P7jq2wRXIkV00xKTgEnZzAzkrC+pLTxFnXGxr746KVs3b8QiWIq
kmSuDK6GoGsCcWUxzGl7xYCB/Sf6chni9CGh</vt:lpwstr>
  </property>
  <property fmtid="{D5CDD505-2E9C-101B-9397-08002B2CF9AE}" pid="4" name="_2015_ms_pID_7253432">
    <vt:lpwstr>YQ==</vt:lpwstr>
  </property>
</Properties>
</file>